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97" w:rsidRPr="00BF7097" w:rsidRDefault="00BF7097" w:rsidP="00BF7097">
      <w:pPr>
        <w:jc w:val="center"/>
        <w:rPr>
          <w:sz w:val="24"/>
          <w:szCs w:val="24"/>
        </w:rPr>
      </w:pPr>
      <w:r w:rsidRPr="00BF7097">
        <w:rPr>
          <w:sz w:val="24"/>
          <w:szCs w:val="24"/>
        </w:rPr>
        <w:t xml:space="preserve">Сведения об участии выпускников начальной школы </w:t>
      </w:r>
    </w:p>
    <w:p w:rsidR="00BF7097" w:rsidRPr="00BF7097" w:rsidRDefault="00BF7097" w:rsidP="00BF7097">
      <w:pPr>
        <w:jc w:val="center"/>
        <w:rPr>
          <w:sz w:val="24"/>
          <w:szCs w:val="24"/>
        </w:rPr>
      </w:pPr>
      <w:r w:rsidRPr="00BF7097">
        <w:rPr>
          <w:sz w:val="24"/>
          <w:szCs w:val="24"/>
        </w:rPr>
        <w:t>в педагогическом тестировании за курс начальной школы</w:t>
      </w:r>
    </w:p>
    <w:p w:rsidR="00BF7097" w:rsidRPr="00BF7097" w:rsidRDefault="00BF7097" w:rsidP="00BF709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2"/>
        <w:gridCol w:w="1010"/>
        <w:gridCol w:w="1499"/>
        <w:gridCol w:w="1556"/>
        <w:gridCol w:w="1556"/>
        <w:gridCol w:w="587"/>
        <w:gridCol w:w="587"/>
        <w:gridCol w:w="587"/>
        <w:gridCol w:w="587"/>
      </w:tblGrid>
      <w:tr w:rsidR="00BF7097" w:rsidRPr="00BF7097" w:rsidTr="00D50ADC">
        <w:tc>
          <w:tcPr>
            <w:tcW w:w="1564" w:type="dxa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Учебный год</w:t>
            </w:r>
          </w:p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53" w:type="dxa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408" w:type="dxa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333" w:type="dxa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Справились в %</w:t>
            </w:r>
          </w:p>
        </w:tc>
        <w:tc>
          <w:tcPr>
            <w:tcW w:w="1369" w:type="dxa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Успешность %</w:t>
            </w:r>
          </w:p>
        </w:tc>
        <w:tc>
          <w:tcPr>
            <w:tcW w:w="756" w:type="dxa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На «5»</w:t>
            </w:r>
          </w:p>
        </w:tc>
        <w:tc>
          <w:tcPr>
            <w:tcW w:w="729" w:type="dxa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На «4»</w:t>
            </w:r>
          </w:p>
        </w:tc>
        <w:tc>
          <w:tcPr>
            <w:tcW w:w="729" w:type="dxa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На «3»</w:t>
            </w:r>
          </w:p>
        </w:tc>
        <w:tc>
          <w:tcPr>
            <w:tcW w:w="729" w:type="dxa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На «2»</w:t>
            </w:r>
          </w:p>
        </w:tc>
      </w:tr>
      <w:tr w:rsidR="00BF7097" w:rsidRPr="00BF7097" w:rsidTr="00D50ADC">
        <w:tc>
          <w:tcPr>
            <w:tcW w:w="1564" w:type="dxa"/>
            <w:vMerge w:val="restart"/>
          </w:tcPr>
          <w:p w:rsidR="00BF7097" w:rsidRPr="00BF7097" w:rsidRDefault="00BF7097" w:rsidP="00D50ADC">
            <w:pPr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2008-2009</w:t>
            </w:r>
          </w:p>
          <w:p w:rsidR="00BF7097" w:rsidRPr="00BF7097" w:rsidRDefault="00BF7097" w:rsidP="00D50ADC">
            <w:pPr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математика</w:t>
            </w:r>
          </w:p>
        </w:tc>
        <w:tc>
          <w:tcPr>
            <w:tcW w:w="953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4а</w:t>
            </w:r>
          </w:p>
        </w:tc>
        <w:tc>
          <w:tcPr>
            <w:tcW w:w="1408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22</w:t>
            </w:r>
          </w:p>
        </w:tc>
        <w:tc>
          <w:tcPr>
            <w:tcW w:w="1333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80</w:t>
            </w:r>
          </w:p>
        </w:tc>
        <w:tc>
          <w:tcPr>
            <w:tcW w:w="1369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17</w:t>
            </w:r>
          </w:p>
        </w:tc>
        <w:tc>
          <w:tcPr>
            <w:tcW w:w="756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16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3</w:t>
            </w:r>
          </w:p>
        </w:tc>
      </w:tr>
      <w:tr w:rsidR="00BF7097" w:rsidRPr="00BF7097" w:rsidTr="00D50ADC">
        <w:tc>
          <w:tcPr>
            <w:tcW w:w="1564" w:type="dxa"/>
            <w:vMerge/>
          </w:tcPr>
          <w:p w:rsidR="00BF7097" w:rsidRPr="00BF7097" w:rsidRDefault="00BF7097" w:rsidP="00D50ADC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4б</w:t>
            </w:r>
          </w:p>
        </w:tc>
        <w:tc>
          <w:tcPr>
            <w:tcW w:w="1408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18</w:t>
            </w:r>
          </w:p>
        </w:tc>
        <w:tc>
          <w:tcPr>
            <w:tcW w:w="1333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22</w:t>
            </w:r>
          </w:p>
        </w:tc>
        <w:tc>
          <w:tcPr>
            <w:tcW w:w="1369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14</w:t>
            </w:r>
          </w:p>
        </w:tc>
      </w:tr>
      <w:tr w:rsidR="00BF7097" w:rsidRPr="00BF7097" w:rsidTr="00D50ADC">
        <w:tc>
          <w:tcPr>
            <w:tcW w:w="1564" w:type="dxa"/>
            <w:vMerge/>
          </w:tcPr>
          <w:p w:rsidR="00BF7097" w:rsidRPr="00BF7097" w:rsidRDefault="00BF7097" w:rsidP="00D50ADC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33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36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56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17</w:t>
            </w:r>
          </w:p>
        </w:tc>
      </w:tr>
      <w:tr w:rsidR="00BF7097" w:rsidRPr="00BF7097" w:rsidTr="00D50ADC">
        <w:tc>
          <w:tcPr>
            <w:tcW w:w="1564" w:type="dxa"/>
          </w:tcPr>
          <w:p w:rsidR="00BF7097" w:rsidRPr="00BF7097" w:rsidRDefault="00BF7097" w:rsidP="00D50ADC">
            <w:pPr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2009-2010</w:t>
            </w:r>
          </w:p>
          <w:p w:rsidR="00BF7097" w:rsidRPr="00BF7097" w:rsidRDefault="00BF7097" w:rsidP="00D50ADC">
            <w:pPr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53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1408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33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36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56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15</w:t>
            </w:r>
          </w:p>
        </w:tc>
      </w:tr>
      <w:tr w:rsidR="00BF7097" w:rsidRPr="00BF7097" w:rsidTr="00D50ADC">
        <w:tc>
          <w:tcPr>
            <w:tcW w:w="1564" w:type="dxa"/>
            <w:vMerge w:val="restart"/>
          </w:tcPr>
          <w:p w:rsidR="00BF7097" w:rsidRPr="00BF7097" w:rsidRDefault="00BF7097" w:rsidP="00D50ADC">
            <w:pPr>
              <w:rPr>
                <w:sz w:val="24"/>
                <w:szCs w:val="24"/>
              </w:rPr>
            </w:pPr>
            <w:r w:rsidRPr="00BF7097">
              <w:rPr>
                <w:sz w:val="24"/>
                <w:szCs w:val="24"/>
              </w:rPr>
              <w:t>2009-2010</w:t>
            </w:r>
          </w:p>
          <w:p w:rsidR="00BF7097" w:rsidRPr="00BF7097" w:rsidRDefault="00BF7097" w:rsidP="00D50ADC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1408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33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36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9</w:t>
            </w:r>
          </w:p>
        </w:tc>
      </w:tr>
      <w:tr w:rsidR="00BF7097" w:rsidRPr="00BF7097" w:rsidTr="00D50ADC">
        <w:tc>
          <w:tcPr>
            <w:tcW w:w="1564" w:type="dxa"/>
            <w:vMerge/>
          </w:tcPr>
          <w:p w:rsidR="00BF7097" w:rsidRPr="00BF7097" w:rsidRDefault="00BF7097" w:rsidP="00D50ADC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1408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3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6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3</w:t>
            </w:r>
          </w:p>
        </w:tc>
      </w:tr>
      <w:tr w:rsidR="00BF7097" w:rsidRPr="00BF7097" w:rsidTr="00D50ADC">
        <w:tc>
          <w:tcPr>
            <w:tcW w:w="1564" w:type="dxa"/>
            <w:vMerge/>
          </w:tcPr>
          <w:p w:rsidR="00BF7097" w:rsidRPr="00BF7097" w:rsidRDefault="00BF7097" w:rsidP="00D50ADC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333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36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9" w:type="dxa"/>
            <w:vAlign w:val="center"/>
          </w:tcPr>
          <w:p w:rsidR="00BF7097" w:rsidRPr="00BF7097" w:rsidRDefault="00BF7097" w:rsidP="00D50ADC">
            <w:pPr>
              <w:jc w:val="center"/>
              <w:rPr>
                <w:b/>
                <w:sz w:val="24"/>
                <w:szCs w:val="24"/>
              </w:rPr>
            </w:pPr>
            <w:r w:rsidRPr="00BF7097">
              <w:rPr>
                <w:b/>
                <w:sz w:val="24"/>
                <w:szCs w:val="24"/>
              </w:rPr>
              <w:t>12</w:t>
            </w:r>
          </w:p>
        </w:tc>
      </w:tr>
    </w:tbl>
    <w:p w:rsidR="00DD5C01" w:rsidRPr="00BF7097" w:rsidRDefault="00DD5C01">
      <w:pPr>
        <w:rPr>
          <w:sz w:val="28"/>
          <w:szCs w:val="28"/>
        </w:rPr>
      </w:pPr>
    </w:p>
    <w:sectPr w:rsidR="00DD5C01" w:rsidRPr="00BF7097" w:rsidSect="00DD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7097"/>
    <w:rsid w:val="00BF7097"/>
    <w:rsid w:val="00DD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2011-12-11T12:15:00Z</dcterms:created>
  <dcterms:modified xsi:type="dcterms:W3CDTF">2011-12-11T12:17:00Z</dcterms:modified>
</cp:coreProperties>
</file>